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0A9" w14:textId="77777777" w:rsidR="000137E9" w:rsidRDefault="00000000">
      <w:pPr>
        <w:pStyle w:val="BodyA"/>
        <w:jc w:val="center"/>
        <w:rPr>
          <w:sz w:val="56"/>
          <w:szCs w:val="56"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sz w:val="56"/>
          <w:szCs w:val="56"/>
        </w:rPr>
        <w:t>NCRL Spring Lace Day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56"/>
          <w:szCs w:val="56"/>
        </w:rPr>
        <w:drawing>
          <wp:anchor distT="57150" distB="57150" distL="57150" distR="57150" simplePos="0" relativeHeight="251668480" behindDoc="0" locked="0" layoutInCell="1" allowOverlap="1" wp14:anchorId="03A4882B" wp14:editId="5A088275">
            <wp:simplePos x="0" y="0"/>
            <wp:positionH relativeFrom="page">
              <wp:posOffset>360681</wp:posOffset>
            </wp:positionH>
            <wp:positionV relativeFrom="page">
              <wp:posOffset>386301</wp:posOffset>
            </wp:positionV>
            <wp:extent cx="1860919" cy="1543050"/>
            <wp:effectExtent l="0" t="0" r="0" b="0"/>
            <wp:wrapThrough wrapText="bothSides" distL="57150" distR="57150">
              <wp:wrapPolygon edited="1">
                <wp:start x="-9" y="-66"/>
                <wp:lineTo x="-19" y="-63"/>
                <wp:lineTo x="-28" y="-58"/>
                <wp:lineTo x="-36" y="-52"/>
                <wp:lineTo x="-42" y="-43"/>
                <wp:lineTo x="-48" y="-34"/>
                <wp:lineTo x="-52" y="-23"/>
                <wp:lineTo x="-55" y="-12"/>
                <wp:lineTo x="-55" y="0"/>
                <wp:lineTo x="-55" y="21600"/>
                <wp:lineTo x="-54" y="21614"/>
                <wp:lineTo x="-51" y="21626"/>
                <wp:lineTo x="-46" y="21638"/>
                <wp:lineTo x="-39" y="21647"/>
                <wp:lineTo x="-31" y="21656"/>
                <wp:lineTo x="-22" y="21662"/>
                <wp:lineTo x="-11" y="21666"/>
                <wp:lineTo x="0" y="21667"/>
                <wp:lineTo x="21600" y="21667"/>
                <wp:lineTo x="21611" y="21666"/>
                <wp:lineTo x="21622" y="21662"/>
                <wp:lineTo x="21631" y="21656"/>
                <wp:lineTo x="21639" y="21647"/>
                <wp:lineTo x="21646" y="21638"/>
                <wp:lineTo x="21651" y="21626"/>
                <wp:lineTo x="21654" y="21614"/>
                <wp:lineTo x="21656" y="21600"/>
                <wp:lineTo x="21656" y="0"/>
                <wp:lineTo x="21654" y="-13"/>
                <wp:lineTo x="21651" y="-26"/>
                <wp:lineTo x="21646" y="-37"/>
                <wp:lineTo x="21639" y="-47"/>
                <wp:lineTo x="21631" y="-55"/>
                <wp:lineTo x="21622" y="-61"/>
                <wp:lineTo x="21611" y="-65"/>
                <wp:lineTo x="21600" y="-66"/>
                <wp:lineTo x="0" y="-66"/>
                <wp:lineTo x="-9" y="-66"/>
              </wp:wrapPolygon>
            </wp:wrapThrough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0919" cy="154305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 </w:t>
      </w:r>
    </w:p>
    <w:p w14:paraId="1D8C68E5" w14:textId="77777777" w:rsidR="000137E9" w:rsidRDefault="00000000">
      <w:pPr>
        <w:pStyle w:val="BodyA"/>
        <w:jc w:val="center"/>
        <w:rPr>
          <w:b/>
          <w:bCs/>
          <w:color w:val="3333FF"/>
          <w:sz w:val="56"/>
          <w:szCs w:val="56"/>
          <w:u w:color="3333FF"/>
        </w:rPr>
      </w:pPr>
      <w:r>
        <w:rPr>
          <w:b/>
          <w:bCs/>
          <w:sz w:val="56"/>
          <w:szCs w:val="56"/>
        </w:rPr>
        <w:t>April 29, 2023</w:t>
      </w:r>
      <w:r>
        <w:rPr>
          <w:rFonts w:ascii="Times New Roman" w:eastAsia="Times New Roman" w:hAnsi="Times New Roman" w:cs="Times New Roman"/>
          <w:b/>
          <w:bCs/>
          <w:noProof/>
          <w:sz w:val="56"/>
          <w:szCs w:val="56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3819C1F" wp14:editId="6E4F0E07">
                <wp:simplePos x="0" y="0"/>
                <wp:positionH relativeFrom="page">
                  <wp:posOffset>2593657</wp:posOffset>
                </wp:positionH>
                <wp:positionV relativeFrom="line">
                  <wp:posOffset>456634</wp:posOffset>
                </wp:positionV>
                <wp:extent cx="4548023" cy="559493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023" cy="559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F96815" w14:textId="77777777" w:rsidR="000137E9" w:rsidRDefault="00000000">
                            <w:pPr>
                              <w:pStyle w:val="BodyA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Seymour Center, 2551 Homestead Rd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pt-PT"/>
                              </w:rPr>
                              <w:t>Chapel Hill,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19C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04.2pt;margin-top:35.95pt;width:358.1pt;height:44.0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" stroked="f" strokeweight="1pt">
                <v:stroke miterlimit="4"/>
                <v:textbox inset="1.2699mm,1.2699mm,1.2699mm,1.2699mm">
                  <w:txbxContent>
                    <w:p w14:paraId="62F96815" w14:textId="77777777" w:rsidR="000137E9" w:rsidRDefault="00000000">
                      <w:pPr>
                        <w:pStyle w:val="BodyA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Seymour Center, 2551 Homestead Rd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pt-PT"/>
                        </w:rPr>
                        <w:t>Chapel Hill,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NC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2EA0E731" w14:textId="77777777" w:rsidR="000137E9" w:rsidRDefault="00000000">
      <w:pPr>
        <w:pStyle w:val="BodyA"/>
        <w:rPr>
          <w:color w:val="3333FF"/>
          <w:sz w:val="56"/>
          <w:szCs w:val="56"/>
          <w:u w:color="3333FF"/>
        </w:rPr>
      </w:pPr>
      <w:r>
        <w:rPr>
          <w:noProof/>
          <w:color w:val="3333FF"/>
          <w:sz w:val="56"/>
          <w:szCs w:val="56"/>
          <w:u w:color="3333FF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9DA084B" wp14:editId="6C7D18DC">
                <wp:simplePos x="0" y="0"/>
                <wp:positionH relativeFrom="page">
                  <wp:posOffset>5601798</wp:posOffset>
                </wp:positionH>
                <wp:positionV relativeFrom="line">
                  <wp:posOffset>406844</wp:posOffset>
                </wp:positionV>
                <wp:extent cx="1868859" cy="1871398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59" cy="1871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208CE" w14:textId="77777777" w:rsidR="000137E9" w:rsidRDefault="00000000">
                            <w:pPr>
                              <w:pStyle w:val="Body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982B1" wp14:editId="51E796EB">
                                  <wp:extent cx="1751891" cy="1679719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1891" cy="1679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A084B" id="_x0000_s1027" type="#_x0000_t202" alt="Text Box 2" style="position:absolute;margin-left:441.1pt;margin-top:32.05pt;width:147.15pt;height:147.3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">
                <v:textbox inset="1.2699mm,1.2699mm,1.2699mm,1.2699mm">
                  <w:txbxContent>
                    <w:p w14:paraId="438208CE" w14:textId="77777777" w:rsidR="000137E9" w:rsidRDefault="00000000">
                      <w:pPr>
                        <w:pStyle w:val="BodyA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0982B1" wp14:editId="51E796EB">
                            <wp:extent cx="1751891" cy="1679719"/>
                            <wp:effectExtent l="0" t="0" r="0" b="0"/>
                            <wp:docPr id="1073741828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8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1891" cy="1679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6DD22002" w14:textId="77777777" w:rsidR="000137E9" w:rsidRDefault="00000000">
      <w:pPr>
        <w:pStyle w:val="BodyA"/>
        <w:rPr>
          <w:i/>
          <w:iCs/>
          <w:color w:val="0000FF"/>
          <w:sz w:val="56"/>
          <w:szCs w:val="56"/>
          <w:u w:color="0000FF"/>
        </w:rPr>
      </w:pPr>
      <w:r>
        <w:rPr>
          <w:color w:val="3333FF"/>
          <w:sz w:val="56"/>
          <w:szCs w:val="56"/>
          <w:u w:color="3333FF"/>
        </w:rPr>
        <w:tab/>
      </w:r>
      <w:r>
        <w:rPr>
          <w:color w:val="3333FF"/>
          <w:sz w:val="56"/>
          <w:szCs w:val="56"/>
          <w:u w:color="3333FF"/>
        </w:rPr>
        <w:tab/>
      </w:r>
      <w:r>
        <w:rPr>
          <w:sz w:val="56"/>
          <w:szCs w:val="56"/>
          <w:lang w:val="de-DE"/>
        </w:rPr>
        <w:t xml:space="preserve">Theme: </w:t>
      </w:r>
      <w:r>
        <w:rPr>
          <w:sz w:val="56"/>
          <w:szCs w:val="56"/>
        </w:rPr>
        <w:t xml:space="preserve"> </w:t>
      </w:r>
      <w:r>
        <w:rPr>
          <w:i/>
          <w:iCs/>
          <w:color w:val="0000FF"/>
          <w:sz w:val="56"/>
          <w:szCs w:val="56"/>
          <w:u w:color="0000FF"/>
        </w:rPr>
        <w:t>Broaches and Bling</w:t>
      </w:r>
    </w:p>
    <w:p w14:paraId="3122EB6E" w14:textId="77777777" w:rsidR="000137E9" w:rsidRDefault="00000000">
      <w:pPr>
        <w:pStyle w:val="BodyA"/>
        <w:rPr>
          <w:sz w:val="46"/>
          <w:szCs w:val="46"/>
          <w:u w:color="0000FF"/>
        </w:rPr>
      </w:pPr>
      <w:r>
        <w:rPr>
          <w:sz w:val="46"/>
          <w:szCs w:val="46"/>
          <w:u w:color="0000FF"/>
        </w:rPr>
        <w:t>Schedule:</w:t>
      </w:r>
    </w:p>
    <w:tbl>
      <w:tblPr>
        <w:tblW w:w="71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39"/>
        <w:gridCol w:w="4410"/>
      </w:tblGrid>
      <w:tr w:rsidR="000137E9" w14:paraId="316FF216" w14:textId="77777777" w:rsidTr="00A8553C">
        <w:trPr>
          <w:trHeight w:val="307"/>
        </w:trPr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23AEBACC" w14:textId="77777777" w:rsidR="000137E9" w:rsidRDefault="00000000">
            <w:pPr>
              <w:pStyle w:val="BodyA"/>
              <w:spacing w:after="0" w:line="240" w:lineRule="auto"/>
              <w:ind w:left="111"/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0140E3CD" w14:textId="77777777" w:rsidR="000137E9" w:rsidRDefault="00000000">
            <w:pPr>
              <w:pStyle w:val="BodyA"/>
              <w:spacing w:after="0" w:line="240" w:lineRule="auto"/>
              <w:ind w:left="113"/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0137E9" w14:paraId="44E40774" w14:textId="77777777" w:rsidTr="00A8553C">
        <w:trPr>
          <w:trHeight w:val="340"/>
        </w:trPr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2EA6FBD4" w14:textId="77777777" w:rsidR="000137E9" w:rsidRDefault="00000000">
            <w:pPr>
              <w:pStyle w:val="BodyA"/>
              <w:spacing w:after="0" w:line="240" w:lineRule="auto"/>
              <w:ind w:left="111"/>
            </w:pPr>
            <w:r>
              <w:rPr>
                <w:sz w:val="24"/>
                <w:szCs w:val="24"/>
              </w:rPr>
              <w:t>9:00 am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5717BE15" w14:textId="77777777" w:rsidR="000137E9" w:rsidRDefault="00000000">
            <w:pPr>
              <w:pStyle w:val="BodyA"/>
              <w:spacing w:after="0" w:line="240" w:lineRule="auto"/>
              <w:ind w:left="113"/>
            </w:pPr>
            <w:r>
              <w:rPr>
                <w:sz w:val="24"/>
                <w:szCs w:val="24"/>
              </w:rPr>
              <w:t xml:space="preserve">Sign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In, Tables Open</w:t>
            </w:r>
          </w:p>
        </w:tc>
      </w:tr>
      <w:tr w:rsidR="000137E9" w14:paraId="55122F72" w14:textId="77777777" w:rsidTr="00A8553C">
        <w:trPr>
          <w:trHeight w:val="340"/>
        </w:trPr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7AFECACC" w14:textId="77777777" w:rsidR="000137E9" w:rsidRDefault="00000000">
            <w:pPr>
              <w:pStyle w:val="BodyA"/>
              <w:spacing w:after="0" w:line="240" w:lineRule="auto"/>
              <w:ind w:left="111"/>
            </w:pPr>
            <w:r>
              <w:rPr>
                <w:sz w:val="24"/>
                <w:szCs w:val="24"/>
              </w:rPr>
              <w:t xml:space="preserve">9:00 am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BB6F643" w14:textId="77777777" w:rsidR="000137E9" w:rsidRDefault="00000000">
            <w:pPr>
              <w:pStyle w:val="BodyA"/>
              <w:spacing w:after="0" w:line="240" w:lineRule="auto"/>
              <w:ind w:left="113"/>
            </w:pPr>
            <w:r>
              <w:rPr>
                <w:sz w:val="24"/>
                <w:szCs w:val="24"/>
              </w:rPr>
              <w:t>Vending, Lacemaker’s Alley</w:t>
            </w:r>
          </w:p>
        </w:tc>
      </w:tr>
      <w:tr w:rsidR="000137E9" w14:paraId="3EA023CF" w14:textId="77777777" w:rsidTr="00A8553C">
        <w:trPr>
          <w:trHeight w:val="250"/>
        </w:trPr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35B310B7" w14:textId="77777777" w:rsidR="000137E9" w:rsidRDefault="00000000">
            <w:pPr>
              <w:pStyle w:val="BodyA"/>
              <w:spacing w:after="0" w:line="240" w:lineRule="auto"/>
              <w:ind w:left="111"/>
            </w:pPr>
            <w:r>
              <w:rPr>
                <w:sz w:val="24"/>
                <w:szCs w:val="24"/>
              </w:rPr>
              <w:t>10:00am – 12:00 pm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1951054" w14:textId="77777777" w:rsidR="000137E9" w:rsidRDefault="00000000">
            <w:pPr>
              <w:pStyle w:val="BodyA"/>
              <w:spacing w:after="0" w:line="240" w:lineRule="auto"/>
              <w:ind w:left="113"/>
            </w:pPr>
            <w:r>
              <w:rPr>
                <w:sz w:val="24"/>
                <w:szCs w:val="24"/>
              </w:rPr>
              <w:t>Classes</w:t>
            </w:r>
          </w:p>
        </w:tc>
      </w:tr>
      <w:tr w:rsidR="000137E9" w14:paraId="28033820" w14:textId="77777777" w:rsidTr="00A8553C">
        <w:trPr>
          <w:trHeight w:val="313"/>
        </w:trPr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208A8601" w14:textId="77777777" w:rsidR="000137E9" w:rsidRDefault="00000000">
            <w:pPr>
              <w:pStyle w:val="BodyA"/>
              <w:spacing w:after="0" w:line="240" w:lineRule="auto"/>
              <w:ind w:left="111"/>
            </w:pPr>
            <w:r>
              <w:rPr>
                <w:sz w:val="24"/>
                <w:szCs w:val="24"/>
              </w:rPr>
              <w:t xml:space="preserve">12:00 pm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D43AAFA" w14:textId="77777777" w:rsidR="000137E9" w:rsidRDefault="00000000">
            <w:pPr>
              <w:pStyle w:val="BodyA"/>
              <w:spacing w:after="0" w:line="240" w:lineRule="auto"/>
              <w:ind w:left="113"/>
            </w:pPr>
            <w:r>
              <w:rPr>
                <w:sz w:val="24"/>
                <w:szCs w:val="24"/>
              </w:rPr>
              <w:t>Lunch</w:t>
            </w:r>
          </w:p>
        </w:tc>
      </w:tr>
      <w:tr w:rsidR="000137E9" w14:paraId="316EB02D" w14:textId="77777777" w:rsidTr="00A8553C">
        <w:trPr>
          <w:trHeight w:val="307"/>
        </w:trPr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1E8CEE7B" w14:textId="77777777" w:rsidR="000137E9" w:rsidRDefault="00000000">
            <w:pPr>
              <w:pStyle w:val="BodyA"/>
              <w:spacing w:after="0" w:line="240" w:lineRule="auto"/>
              <w:ind w:left="111"/>
            </w:pPr>
            <w:r>
              <w:rPr>
                <w:sz w:val="24"/>
                <w:szCs w:val="24"/>
              </w:rPr>
              <w:t>1:30 pm – 2:30 pm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1FA5A9C5" w14:textId="77777777" w:rsidR="000137E9" w:rsidRDefault="00000000">
            <w:pPr>
              <w:pStyle w:val="BodyA"/>
              <w:spacing w:after="0" w:line="240" w:lineRule="auto"/>
              <w:ind w:left="113"/>
            </w:pPr>
            <w:r>
              <w:rPr>
                <w:sz w:val="24"/>
                <w:szCs w:val="24"/>
              </w:rPr>
              <w:t>Continuation of Classes</w:t>
            </w:r>
          </w:p>
        </w:tc>
      </w:tr>
      <w:tr w:rsidR="000137E9" w14:paraId="1E03BAF6" w14:textId="77777777" w:rsidTr="00A8553C">
        <w:trPr>
          <w:trHeight w:val="307"/>
        </w:trPr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7E697E5E" w14:textId="77777777" w:rsidR="000137E9" w:rsidRDefault="00000000">
            <w:pPr>
              <w:pStyle w:val="BodyA"/>
              <w:spacing w:after="0" w:line="240" w:lineRule="auto"/>
              <w:ind w:left="111"/>
            </w:pPr>
            <w:r>
              <w:rPr>
                <w:sz w:val="24"/>
                <w:szCs w:val="24"/>
              </w:rPr>
              <w:t>2:30 pm – 3:00 pm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3021DC0D" w14:textId="77777777" w:rsidR="000137E9" w:rsidRDefault="00000000">
            <w:pPr>
              <w:pStyle w:val="BodyA"/>
              <w:spacing w:after="0" w:line="240" w:lineRule="auto"/>
              <w:ind w:left="113"/>
            </w:pPr>
            <w:r>
              <w:rPr>
                <w:sz w:val="24"/>
                <w:szCs w:val="24"/>
              </w:rPr>
              <w:t>Speaker Presentation</w:t>
            </w:r>
          </w:p>
        </w:tc>
      </w:tr>
      <w:tr w:rsidR="000137E9" w14:paraId="1CAA5CE7" w14:textId="77777777" w:rsidTr="00A8553C">
        <w:trPr>
          <w:trHeight w:val="307"/>
        </w:trPr>
        <w:tc>
          <w:tcPr>
            <w:tcW w:w="2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1" w:type="dxa"/>
              <w:bottom w:w="80" w:type="dxa"/>
              <w:right w:w="80" w:type="dxa"/>
            </w:tcMar>
          </w:tcPr>
          <w:p w14:paraId="102839D9" w14:textId="77777777" w:rsidR="000137E9" w:rsidRDefault="00000000">
            <w:pPr>
              <w:pStyle w:val="BodyA"/>
              <w:spacing w:after="0" w:line="240" w:lineRule="auto"/>
              <w:ind w:left="111"/>
            </w:pPr>
            <w:r>
              <w:rPr>
                <w:sz w:val="24"/>
                <w:szCs w:val="24"/>
              </w:rPr>
              <w:t>3:00 pm – 3:30 pm</w:t>
            </w:r>
          </w:p>
        </w:tc>
        <w:tc>
          <w:tcPr>
            <w:tcW w:w="4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14:paraId="7240026F" w14:textId="77777777" w:rsidR="000137E9" w:rsidRDefault="00000000">
            <w:pPr>
              <w:pStyle w:val="BodyA"/>
              <w:spacing w:after="0" w:line="240" w:lineRule="auto"/>
              <w:ind w:left="113"/>
            </w:pPr>
            <w:r>
              <w:rPr>
                <w:sz w:val="24"/>
                <w:szCs w:val="24"/>
              </w:rPr>
              <w:t>General Meeting and Door Prizes</w:t>
            </w:r>
          </w:p>
        </w:tc>
      </w:tr>
    </w:tbl>
    <w:p w14:paraId="4EBAD811" w14:textId="77777777" w:rsidR="000137E9" w:rsidRDefault="000137E9">
      <w:pPr>
        <w:pStyle w:val="BodyA"/>
        <w:widowControl w:val="0"/>
        <w:spacing w:line="240" w:lineRule="auto"/>
        <w:ind w:left="108" w:hanging="108"/>
        <w:rPr>
          <w:sz w:val="46"/>
          <w:szCs w:val="46"/>
          <w:u w:color="0000FF"/>
        </w:rPr>
      </w:pPr>
    </w:p>
    <w:p w14:paraId="30285ED5" w14:textId="7269EF8B" w:rsidR="000137E9" w:rsidRDefault="00AE186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62F942E" wp14:editId="7EF5C233">
                <wp:simplePos x="0" y="0"/>
                <wp:positionH relativeFrom="page">
                  <wp:posOffset>1141730</wp:posOffset>
                </wp:positionH>
                <wp:positionV relativeFrom="line">
                  <wp:posOffset>86360</wp:posOffset>
                </wp:positionV>
                <wp:extent cx="5299910" cy="1030297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910" cy="1030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7DB5B" w14:textId="77777777" w:rsidR="000137E9" w:rsidRDefault="0000000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  <w:t>A delicious buffet lunch is being provided by the Piedmont Lacers.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F942E" id="_x0000_s1028" type="#_x0000_t202" alt="Text Box 2" style="position:absolute;margin-left:89.9pt;margin-top:6.8pt;width:417.3pt;height:81.15pt;z-index:25166950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">
                <v:textbox inset="1.2699mm,1.2699mm,1.2699mm,1.2699mm">
                  <w:txbxContent>
                    <w:p w14:paraId="6DD7DB5B" w14:textId="77777777" w:rsidR="000137E9" w:rsidRDefault="00000000">
                      <w:pPr>
                        <w:pStyle w:val="BodyA"/>
                        <w:jc w:val="center"/>
                      </w:pPr>
                      <w:r>
                        <w:rPr>
                          <w:i/>
                          <w:iCs/>
                          <w:color w:val="0000FF"/>
                          <w:sz w:val="56"/>
                          <w:szCs w:val="56"/>
                          <w:u w:color="0000FF"/>
                        </w:rPr>
                        <w:t>A delicious buffet lunch is being provided by the Piedmont Lacers.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17CAF064" w14:textId="357C08CA" w:rsidR="000137E9" w:rsidRDefault="000137E9">
      <w:pPr>
        <w:pStyle w:val="BodyA"/>
      </w:pPr>
    </w:p>
    <w:p w14:paraId="5F74EC17" w14:textId="685D7FAE" w:rsidR="000137E9" w:rsidRDefault="000137E9">
      <w:pPr>
        <w:pStyle w:val="BodyA"/>
      </w:pPr>
    </w:p>
    <w:p w14:paraId="7BDF6E1C" w14:textId="77777777" w:rsidR="00AE1862" w:rsidRDefault="00AE1862">
      <w:pPr>
        <w:rPr>
          <w:rFonts w:ascii="Calibri" w:hAnsi="Calibri" w:cs="Arial Unicode MS"/>
          <w:b/>
          <w:bCs/>
          <w:color w:val="000000"/>
          <w:sz w:val="56"/>
          <w:szCs w:val="56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56"/>
          <w:szCs w:val="56"/>
        </w:rPr>
        <w:br w:type="page"/>
      </w:r>
    </w:p>
    <w:p w14:paraId="23921E4D" w14:textId="65F8263A" w:rsidR="000137E9" w:rsidRDefault="00000000">
      <w:pPr>
        <w:pStyle w:val="Heading2"/>
        <w:rPr>
          <w:rFonts w:ascii="Calibri" w:eastAsia="Calibri" w:hAnsi="Calibri" w:cs="Calibri"/>
          <w:sz w:val="56"/>
          <w:szCs w:val="56"/>
        </w:rPr>
      </w:pPr>
      <w:r>
        <w:rPr>
          <w:rFonts w:ascii="Calibri" w:hAnsi="Calibri"/>
          <w:sz w:val="56"/>
          <w:szCs w:val="56"/>
        </w:rPr>
        <w:lastRenderedPageBreak/>
        <w:t>Classes</w:t>
      </w:r>
    </w:p>
    <w:p w14:paraId="37A131B0" w14:textId="77777777" w:rsidR="000137E9" w:rsidRDefault="00000000">
      <w:pPr>
        <w:pStyle w:val="Heading2"/>
        <w:rPr>
          <w:rFonts w:ascii="Calibri" w:eastAsia="Calibri" w:hAnsi="Calibri" w:cs="Calibri"/>
          <w:b w:val="0"/>
          <w:bCs w:val="0"/>
          <w:sz w:val="32"/>
          <w:szCs w:val="32"/>
          <w:lang w:val="en-US"/>
        </w:rPr>
      </w:pPr>
      <w:r>
        <w:rPr>
          <w:rFonts w:ascii="Calibri" w:hAnsi="Calibri"/>
          <w:b w:val="0"/>
          <w:bCs w:val="0"/>
          <w:sz w:val="32"/>
          <w:szCs w:val="32"/>
          <w:lang w:val="en-US"/>
        </w:rPr>
        <w:t>Note: Kit fees are paid directly to the instructor</w:t>
      </w:r>
    </w:p>
    <w:p w14:paraId="3DFBEBE1" w14:textId="77777777" w:rsidR="000137E9" w:rsidRDefault="000137E9">
      <w:pPr>
        <w:pStyle w:val="Heading2"/>
        <w:rPr>
          <w:rFonts w:ascii="Calibri" w:eastAsia="Calibri" w:hAnsi="Calibri" w:cs="Calibri"/>
          <w:b w:val="0"/>
          <w:bCs w:val="0"/>
          <w:sz w:val="32"/>
          <w:szCs w:val="32"/>
        </w:rPr>
      </w:pPr>
    </w:p>
    <w:p w14:paraId="0494E066" w14:textId="77777777" w:rsidR="000137E9" w:rsidRDefault="00000000">
      <w:pPr>
        <w:pStyle w:val="Heading2"/>
        <w:rPr>
          <w:lang w:val="en-US"/>
        </w:rPr>
      </w:pPr>
      <w:r>
        <w:rPr>
          <w:lang w:val="en-US"/>
        </w:rPr>
        <w:t>Tatted Butterfly by Gretchen Miller</w:t>
      </w:r>
    </w:p>
    <w:p w14:paraId="5E714B5F" w14:textId="77777777" w:rsidR="000137E9" w:rsidRDefault="00000000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noProof/>
        </w:rPr>
        <w:drawing>
          <wp:inline distT="0" distB="0" distL="0" distR="0" wp14:anchorId="519AEC86" wp14:editId="3F70A460">
            <wp:extent cx="5639585" cy="1990725"/>
            <wp:effectExtent l="0" t="0" r="0" b="0"/>
            <wp:docPr id="1073741830" name="officeArt object" descr="Background pattern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ackground patternDescription automatically generated with low confidence" descr="Background pattern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5" cy="1990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655CB2" w14:textId="77777777" w:rsidR="000137E9" w:rsidRDefault="000137E9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3AA1E2B2" w14:textId="77777777" w:rsidR="000137E9" w:rsidRDefault="00000000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Tatted Edged Butterfly Pendant. Kit cost $15; Class limit 10.</w:t>
      </w:r>
    </w:p>
    <w:p w14:paraId="6F828BD2" w14:textId="77777777" w:rsidR="000137E9" w:rsidRDefault="000137E9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7E3AEA3A" w14:textId="77777777" w:rsidR="000137E9" w:rsidRDefault="000137E9">
      <w:pPr>
        <w:pStyle w:val="Body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538A57D" w14:textId="77777777" w:rsidR="000137E9" w:rsidRDefault="00000000">
      <w:pPr>
        <w:pStyle w:val="Body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Bobbin Lace Broach by Tonya Little</w:t>
      </w:r>
    </w:p>
    <w:p w14:paraId="59316DF9" w14:textId="77777777" w:rsidR="000137E9" w:rsidRDefault="000137E9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5854C0D2" w14:textId="77777777" w:rsidR="000137E9" w:rsidRDefault="00000000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Bobbin Lace Broach. Kit cost $12; Class limit 12.</w:t>
      </w:r>
    </w:p>
    <w:p w14:paraId="4676308D" w14:textId="5846FE6E" w:rsidR="000137E9" w:rsidRDefault="000137E9">
      <w:pPr>
        <w:pStyle w:val="Body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69B9AD4" w14:textId="77777777" w:rsidR="005D22ED" w:rsidRDefault="005D22ED">
      <w:pPr>
        <w:pStyle w:val="Body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F315927" w14:textId="77777777" w:rsidR="000137E9" w:rsidRDefault="00000000">
      <w:pPr>
        <w:pStyle w:val="Body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a-DK"/>
        </w:rPr>
        <w:t>Felt Hedgehog Pin Cushion by Vicki Lamb</w:t>
      </w:r>
    </w:p>
    <w:p w14:paraId="63361564" w14:textId="77777777" w:rsidR="000137E9" w:rsidRDefault="000137E9">
      <w:pPr>
        <w:pStyle w:val="Body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CDF9092" w14:textId="77777777" w:rsidR="000137E9" w:rsidRDefault="00000000">
      <w:pPr>
        <w:pStyle w:val="Body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F5ECC97" wp14:editId="52DBB544">
            <wp:extent cx="4879938" cy="2019300"/>
            <wp:effectExtent l="0" t="0" r="0" b="0"/>
            <wp:docPr id="1073741831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5" descr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9938" cy="2019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B9F274" w14:textId="77777777" w:rsidR="000137E9" w:rsidRDefault="000137E9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53971592" w14:textId="77777777" w:rsidR="000137E9" w:rsidRDefault="00000000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  <w:u w:color="222222"/>
        </w:rPr>
      </w:pPr>
      <w:r>
        <w:rPr>
          <w:rFonts w:ascii="Arial" w:hAnsi="Arial"/>
          <w:color w:val="222222"/>
          <w:sz w:val="24"/>
          <w:szCs w:val="24"/>
          <w:u w:color="222222"/>
        </w:rPr>
        <w:t>Felt Hedgehog Pin Cushion. Kit cost $8; Class limit 10.</w:t>
      </w:r>
    </w:p>
    <w:p w14:paraId="66235C2D" w14:textId="77777777" w:rsidR="000137E9" w:rsidRDefault="00000000">
      <w:pPr>
        <w:pStyle w:val="Heading2"/>
      </w:pPr>
      <w:r>
        <w:rPr>
          <w:rFonts w:ascii="Arial Unicode MS" w:hAnsi="Arial Unicode MS"/>
          <w:b w:val="0"/>
          <w:bCs w:val="0"/>
        </w:rPr>
        <w:br w:type="page"/>
      </w:r>
    </w:p>
    <w:p w14:paraId="29DC42CA" w14:textId="77777777" w:rsidR="00AE1862" w:rsidRDefault="00AE1862" w:rsidP="00A8553C">
      <w:pPr>
        <w:pStyle w:val="BodyA"/>
        <w:spacing w:line="240" w:lineRule="auto"/>
        <w:ind w:left="360" w:right="360"/>
        <w:rPr>
          <w:sz w:val="28"/>
          <w:szCs w:val="26"/>
        </w:rPr>
      </w:pPr>
    </w:p>
    <w:p w14:paraId="759417E4" w14:textId="3D8C1FA5" w:rsidR="000137E9" w:rsidRDefault="00000000" w:rsidP="00A8553C">
      <w:pPr>
        <w:pStyle w:val="BodyA"/>
        <w:spacing w:line="240" w:lineRule="auto"/>
        <w:ind w:left="360" w:right="360"/>
        <w:jc w:val="center"/>
        <w:rPr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1C5C792" wp14:editId="56407FFD">
                <wp:simplePos x="0" y="0"/>
                <wp:positionH relativeFrom="page">
                  <wp:posOffset>476250</wp:posOffset>
                </wp:positionH>
                <wp:positionV relativeFrom="page">
                  <wp:posOffset>649605</wp:posOffset>
                </wp:positionV>
                <wp:extent cx="6838951" cy="1061873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1" cy="1061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F89B5" w14:textId="77777777" w:rsidR="000137E9" w:rsidRDefault="00000000">
                            <w:pPr>
                              <w:pStyle w:val="BodyA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Want to volunteer to help?</w:t>
                            </w:r>
                          </w:p>
                          <w:p w14:paraId="1FE2C56A" w14:textId="77777777" w:rsidR="000137E9" w:rsidRDefault="0000000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Go 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/>
                                <w:color w:val="222222"/>
                                <w:sz w:val="30"/>
                                <w:szCs w:val="30"/>
                                <w:u w:color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Hyperlink0"/>
                              </w:rPr>
                              <w:t>https://www.signupgenius.com/go/30e0f4ba8ac2faaf49-2023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5C792" id="_x0000_s1029" type="#_x0000_t202" alt="Text Box 2" style="position:absolute;left:0;text-align:left;margin-left:37.5pt;margin-top:51.15pt;width:538.5pt;height:83.6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">
                <v:textbox inset="1.2699mm,1.2699mm,1.2699mm,1.2699mm">
                  <w:txbxContent>
                    <w:p w14:paraId="67CF89B5" w14:textId="77777777" w:rsidR="000137E9" w:rsidRDefault="00000000">
                      <w:pPr>
                        <w:pStyle w:val="BodyA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Want to volunteer to help?</w:t>
                      </w:r>
                    </w:p>
                    <w:p w14:paraId="1FE2C56A" w14:textId="77777777" w:rsidR="000137E9" w:rsidRDefault="00000000">
                      <w:pPr>
                        <w:pStyle w:val="BodyA"/>
                        <w:jc w:val="center"/>
                      </w:pPr>
                      <w:r>
                        <w:rPr>
                          <w:sz w:val="30"/>
                          <w:szCs w:val="30"/>
                        </w:rPr>
                        <w:t xml:space="preserve">Go 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 xml:space="preserve">to </w:t>
                      </w:r>
                      <w:r>
                        <w:rPr>
                          <w:rFonts w:ascii="Arial" w:hAnsi="Arial"/>
                          <w:color w:val="222222"/>
                          <w:sz w:val="30"/>
                          <w:szCs w:val="30"/>
                          <w:u w:color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Hyperlink0"/>
                        </w:rPr>
                        <w:t>https://www.signupgenius.com/go/30e0f4ba8ac2faaf49-2023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E1862">
        <w:rPr>
          <w:b/>
          <w:bCs/>
          <w:sz w:val="28"/>
          <w:szCs w:val="26"/>
        </w:rPr>
        <w:t>Lace Display</w:t>
      </w:r>
    </w:p>
    <w:p w14:paraId="7F5E33E1" w14:textId="70F43045" w:rsidR="00AE1862" w:rsidRDefault="00AE1862" w:rsidP="00A8553C">
      <w:pPr>
        <w:pStyle w:val="BodyA"/>
        <w:spacing w:before="175" w:after="0" w:line="240" w:lineRule="auto"/>
        <w:ind w:left="360" w:right="360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sz w:val="28"/>
          <w:szCs w:val="28"/>
        </w:rPr>
        <w:t>Please bring any of the following items to display at Lace Day:</w:t>
      </w:r>
    </w:p>
    <w:p w14:paraId="5BF93619" w14:textId="77777777" w:rsidR="00AE1862" w:rsidRDefault="00AE1862" w:rsidP="00A8553C">
      <w:pPr>
        <w:pStyle w:val="BodyA"/>
        <w:spacing w:before="178" w:after="0" w:line="240" w:lineRule="auto"/>
        <w:ind w:left="360" w:right="360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sz w:val="28"/>
          <w:szCs w:val="28"/>
        </w:rPr>
        <w:t xml:space="preserve">Lace you finished recently, antique lace, antique bobbins, old </w:t>
      </w:r>
      <w:proofErr w:type="spellStart"/>
      <w:r>
        <w:rPr>
          <w:rStyle w:val="None"/>
          <w:sz w:val="28"/>
          <w:szCs w:val="28"/>
        </w:rPr>
        <w:t>prickings</w:t>
      </w:r>
      <w:proofErr w:type="spellEnd"/>
      <w:r>
        <w:rPr>
          <w:rStyle w:val="None"/>
          <w:sz w:val="28"/>
          <w:szCs w:val="28"/>
        </w:rPr>
        <w:t>, antique pillows, unusual pillows.</w:t>
      </w:r>
    </w:p>
    <w:p w14:paraId="029D4490" w14:textId="62ECCA1D" w:rsidR="00AE1862" w:rsidRDefault="00AE1862" w:rsidP="00A8553C">
      <w:pPr>
        <w:pStyle w:val="BodyA"/>
        <w:spacing w:before="119" w:after="0" w:line="240" w:lineRule="auto"/>
        <w:ind w:left="360" w:right="360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Modern laces such as wire lace, colorful laces, jewelry, holiday decorations, folk costumes, etc.</w:t>
      </w:r>
    </w:p>
    <w:p w14:paraId="3112AEE6" w14:textId="34CC8AC4" w:rsidR="00AE1862" w:rsidRDefault="00AE1862" w:rsidP="00A8553C">
      <w:pPr>
        <w:pStyle w:val="BodyA"/>
        <w:spacing w:before="119" w:after="0" w:line="240" w:lineRule="auto"/>
        <w:ind w:left="360" w:right="360"/>
        <w:rPr>
          <w:rStyle w:val="None"/>
          <w:sz w:val="28"/>
          <w:szCs w:val="28"/>
        </w:rPr>
      </w:pPr>
    </w:p>
    <w:p w14:paraId="25F4598C" w14:textId="31D4F2AB" w:rsidR="00AE1862" w:rsidRPr="00AE1862" w:rsidRDefault="00AE1862" w:rsidP="00A8553C">
      <w:pPr>
        <w:pStyle w:val="BodyA"/>
        <w:spacing w:before="119" w:after="0" w:line="240" w:lineRule="auto"/>
        <w:ind w:left="360" w:right="360"/>
        <w:jc w:val="center"/>
        <w:rPr>
          <w:b/>
          <w:bCs/>
        </w:rPr>
      </w:pPr>
      <w:r>
        <w:rPr>
          <w:rStyle w:val="None"/>
          <w:b/>
          <w:bCs/>
          <w:sz w:val="28"/>
          <w:szCs w:val="28"/>
        </w:rPr>
        <w:t>Lace Maker’s Alley</w:t>
      </w:r>
    </w:p>
    <w:p w14:paraId="65518BEE" w14:textId="77777777" w:rsidR="00AE1862" w:rsidRDefault="00AE1862" w:rsidP="00A8553C">
      <w:pPr>
        <w:pStyle w:val="NormalWeb"/>
        <w:spacing w:before="175" w:after="0"/>
        <w:ind w:left="360" w:right="360"/>
        <w:rPr>
          <w:rStyle w:val="None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Sellers: </w:t>
      </w:r>
      <w:r>
        <w:rPr>
          <w:rStyle w:val="None"/>
          <w:rFonts w:ascii="Calibri" w:hAnsi="Calibr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Do you have lace supplies you no longer need? Sell them in the Lace Maker’s Alley. Label the items with your name and a price. You will be responsible for the sale of your items.</w:t>
      </w:r>
    </w:p>
    <w:p w14:paraId="04721BCE" w14:textId="26DA7994" w:rsidR="00AE1862" w:rsidRDefault="00AE1862" w:rsidP="00A8553C">
      <w:pPr>
        <w:pStyle w:val="NormalWeb"/>
        <w:spacing w:before="121" w:after="0"/>
        <w:ind w:left="360" w:right="360"/>
        <w:rPr>
          <w:rStyle w:val="None"/>
          <w:rFonts w:ascii="Calibri" w:hAnsi="Calibr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Buyers: </w:t>
      </w:r>
      <w:r>
        <w:rPr>
          <w:rStyle w:val="None"/>
          <w:rFonts w:ascii="Calibri" w:hAnsi="Calibr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Remember to find the seller and pay for your finds!</w:t>
      </w:r>
    </w:p>
    <w:p w14:paraId="2676E288" w14:textId="39DD44FD" w:rsidR="00A8553C" w:rsidRDefault="00A8553C" w:rsidP="00A8553C">
      <w:pPr>
        <w:pStyle w:val="NormalWeb"/>
        <w:spacing w:before="121" w:after="0"/>
        <w:ind w:left="360" w:right="360"/>
        <w:rPr>
          <w:rStyle w:val="None"/>
          <w:rFonts w:ascii="Calibri" w:hAnsi="Calibri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AC5F9E" w14:textId="68FFAA4C" w:rsidR="00A8553C" w:rsidRPr="00A8553C" w:rsidRDefault="00A8553C" w:rsidP="00A8553C">
      <w:pPr>
        <w:pStyle w:val="NormalWeb"/>
        <w:spacing w:before="121" w:after="0"/>
        <w:ind w:left="360" w:right="360"/>
        <w:jc w:val="center"/>
        <w:rPr>
          <w:rStyle w:val="None"/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8553C">
        <w:rPr>
          <w:rStyle w:val="None"/>
          <w:rFonts w:ascii="Calibri" w:hAnsi="Calibri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Door Prizes</w:t>
      </w:r>
    </w:p>
    <w:p w14:paraId="58F4CAB8" w14:textId="4C57FA4D" w:rsidR="00AE1862" w:rsidRDefault="00A8553C" w:rsidP="00A8553C">
      <w:pPr>
        <w:pStyle w:val="NormalWeb"/>
        <w:spacing w:before="57" w:after="0"/>
        <w:ind w:left="360" w:right="360"/>
        <w:rPr>
          <w:rStyle w:val="None"/>
          <w:rFonts w:ascii="Calibri" w:hAnsi="Calibri"/>
          <w:sz w:val="28"/>
          <w:szCs w:val="28"/>
        </w:rPr>
      </w:pPr>
      <w:r>
        <w:rPr>
          <w:rStyle w:val="None"/>
          <w:rFonts w:ascii="Calibri" w:hAnsi="Calibri"/>
          <w:sz w:val="28"/>
          <w:szCs w:val="28"/>
        </w:rPr>
        <w:t>W</w:t>
      </w:r>
      <w:r w:rsidR="00AE1862">
        <w:rPr>
          <w:rStyle w:val="None"/>
          <w:rFonts w:ascii="Calibri" w:hAnsi="Calibri"/>
          <w:sz w:val="28"/>
          <w:szCs w:val="28"/>
        </w:rPr>
        <w:t>e will be giving out fun door prizes after the business meeting.</w:t>
      </w:r>
      <w:r>
        <w:rPr>
          <w:rStyle w:val="None"/>
          <w:rFonts w:ascii="Calibri" w:hAnsi="Calibri"/>
          <w:sz w:val="28"/>
          <w:szCs w:val="28"/>
        </w:rPr>
        <w:t xml:space="preserve"> </w:t>
      </w:r>
      <w:r w:rsidR="00AE1862">
        <w:rPr>
          <w:rStyle w:val="None"/>
          <w:rFonts w:ascii="Calibri" w:hAnsi="Calibri"/>
          <w:sz w:val="28"/>
          <w:szCs w:val="28"/>
        </w:rPr>
        <w:t>Is there anything in your stash that is new or gently used that you would like to donate? Just bring the item to Lace Day.</w:t>
      </w:r>
    </w:p>
    <w:p w14:paraId="37B69ADC" w14:textId="735FB945" w:rsidR="00A8553C" w:rsidRDefault="00A8553C" w:rsidP="00A8553C">
      <w:pPr>
        <w:pStyle w:val="NormalWeb"/>
        <w:spacing w:before="57" w:after="0"/>
        <w:ind w:left="360" w:right="360"/>
        <w:rPr>
          <w:rStyle w:val="None"/>
          <w:rFonts w:ascii="Calibri" w:hAnsi="Calibri"/>
          <w:sz w:val="28"/>
          <w:szCs w:val="28"/>
        </w:rPr>
      </w:pPr>
    </w:p>
    <w:p w14:paraId="4D657519" w14:textId="18CA8F91" w:rsidR="000137E9" w:rsidRPr="001B4CCD" w:rsidRDefault="00A8553C" w:rsidP="001B4CCD">
      <w:pPr>
        <w:pStyle w:val="NormalWeb"/>
        <w:spacing w:before="57" w:after="0"/>
        <w:ind w:left="360" w:right="36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Style w:val="None"/>
          <w:rFonts w:ascii="Calibri" w:hAnsi="Calibri"/>
          <w:b/>
          <w:bCs/>
          <w:sz w:val="28"/>
          <w:szCs w:val="28"/>
        </w:rPr>
        <w:t>Vending</w:t>
      </w:r>
    </w:p>
    <w:p w14:paraId="375C7180" w14:textId="77777777" w:rsidR="001B4CCD" w:rsidRPr="001B4CCD" w:rsidRDefault="001B4CCD" w:rsidP="001B4CCD">
      <w:pPr>
        <w:pStyle w:val="BodyA"/>
        <w:spacing w:line="240" w:lineRule="auto"/>
        <w:ind w:left="360" w:right="360"/>
        <w:rPr>
          <w:sz w:val="28"/>
          <w:szCs w:val="26"/>
        </w:rPr>
      </w:pPr>
      <w:r w:rsidRPr="001B4CCD">
        <w:rPr>
          <w:sz w:val="28"/>
          <w:szCs w:val="26"/>
          <w:u w:val="single"/>
        </w:rPr>
        <w:t>Van Sciver Bobbin Lace</w:t>
      </w:r>
      <w:r w:rsidRPr="001B4CCD">
        <w:rPr>
          <w:sz w:val="28"/>
          <w:szCs w:val="26"/>
        </w:rPr>
        <w:t>.  A broad assortment of bobbins, and needle lace books, threads, and supplies.  Contact Holly early to place special orders.</w:t>
      </w:r>
    </w:p>
    <w:p w14:paraId="707B0BE5" w14:textId="0CF5550A" w:rsidR="001B4CCD" w:rsidRPr="001B4CCD" w:rsidRDefault="001B4CCD" w:rsidP="001B4CCD">
      <w:pPr>
        <w:pStyle w:val="BodyA"/>
        <w:spacing w:line="240" w:lineRule="auto"/>
        <w:ind w:left="360" w:right="360"/>
        <w:rPr>
          <w:rStyle w:val="Hyperlink"/>
          <w:color w:val="0070C0"/>
          <w:sz w:val="28"/>
          <w:szCs w:val="26"/>
          <w:u w:val="none"/>
        </w:rPr>
      </w:pPr>
      <w:r>
        <w:rPr>
          <w:sz w:val="28"/>
          <w:szCs w:val="26"/>
        </w:rPr>
        <w:fldChar w:fldCharType="begin"/>
      </w:r>
      <w:r>
        <w:rPr>
          <w:sz w:val="28"/>
          <w:szCs w:val="26"/>
        </w:rPr>
        <w:instrText>HYPERLINK "http://www.vansciverbobbinlace.com/"</w:instrText>
      </w:r>
      <w:r>
        <w:rPr>
          <w:sz w:val="28"/>
          <w:szCs w:val="26"/>
        </w:rPr>
      </w:r>
      <w:r>
        <w:rPr>
          <w:sz w:val="28"/>
          <w:szCs w:val="26"/>
        </w:rPr>
        <w:fldChar w:fldCharType="separate"/>
      </w:r>
      <w:r w:rsidRPr="001B4CCD">
        <w:rPr>
          <w:rStyle w:val="Hyperlink"/>
          <w:color w:val="0070C0"/>
          <w:sz w:val="28"/>
          <w:szCs w:val="26"/>
        </w:rPr>
        <w:t>http://www.vansciverbobbinlace.com</w:t>
      </w:r>
    </w:p>
    <w:p w14:paraId="146AF7EA" w14:textId="77777777" w:rsidR="001B4CCD" w:rsidRDefault="001B4CCD" w:rsidP="001B4CCD">
      <w:pPr>
        <w:pStyle w:val="BodyA"/>
        <w:spacing w:line="240" w:lineRule="auto"/>
        <w:ind w:left="360" w:right="360"/>
        <w:jc w:val="center"/>
        <w:rPr>
          <w:sz w:val="28"/>
          <w:szCs w:val="26"/>
        </w:rPr>
      </w:pPr>
      <w:r>
        <w:rPr>
          <w:sz w:val="28"/>
          <w:szCs w:val="26"/>
        </w:rPr>
        <w:fldChar w:fldCharType="end"/>
      </w:r>
    </w:p>
    <w:p w14:paraId="63F4CA3A" w14:textId="422DD377" w:rsidR="001B4CCD" w:rsidRDefault="001B4CCD" w:rsidP="001B4CCD">
      <w:pPr>
        <w:pStyle w:val="BodyA"/>
        <w:spacing w:line="240" w:lineRule="auto"/>
        <w:ind w:left="360" w:right="360"/>
        <w:jc w:val="center"/>
        <w:rPr>
          <w:b/>
          <w:bCs/>
          <w:color w:val="000000" w:themeColor="text1"/>
          <w:sz w:val="28"/>
          <w:szCs w:val="28"/>
        </w:rPr>
      </w:pPr>
      <w:r w:rsidRPr="00A515E2">
        <w:rPr>
          <w:b/>
          <w:bCs/>
          <w:color w:val="000000" w:themeColor="text1"/>
          <w:sz w:val="28"/>
          <w:szCs w:val="28"/>
        </w:rPr>
        <w:t>Commemorative Bobbins</w:t>
      </w:r>
      <w:r w:rsidR="005D22ED">
        <w:rPr>
          <w:b/>
          <w:bCs/>
          <w:color w:val="000000" w:themeColor="text1"/>
          <w:sz w:val="28"/>
          <w:szCs w:val="28"/>
        </w:rPr>
        <w:t xml:space="preserve"> and Shuttles</w:t>
      </w:r>
      <w:r w:rsidRPr="00A515E2">
        <w:rPr>
          <w:b/>
          <w:bCs/>
          <w:color w:val="000000" w:themeColor="text1"/>
          <w:sz w:val="28"/>
          <w:szCs w:val="28"/>
        </w:rPr>
        <w:t xml:space="preserve"> by Chris Parsons</w:t>
      </w:r>
    </w:p>
    <w:p w14:paraId="7BACB170" w14:textId="17ACB922" w:rsidR="001B4CCD" w:rsidRPr="005D22ED" w:rsidRDefault="001B4CCD" w:rsidP="005D22ED">
      <w:pPr>
        <w:pStyle w:val="BodyA"/>
        <w:spacing w:line="240" w:lineRule="auto"/>
        <w:ind w:left="360" w:right="360"/>
        <w:rPr>
          <w:sz w:val="28"/>
          <w:szCs w:val="26"/>
        </w:rPr>
      </w:pPr>
      <w:r w:rsidRPr="001B4CCD">
        <w:rPr>
          <w:sz w:val="28"/>
          <w:szCs w:val="26"/>
        </w:rPr>
        <w:t>Featuring a hedgehog and dogwoo</w:t>
      </w:r>
      <w:r w:rsidR="005D22ED">
        <w:rPr>
          <w:sz w:val="28"/>
          <w:szCs w:val="26"/>
        </w:rPr>
        <w:t xml:space="preserve">d </w:t>
      </w:r>
      <w:r w:rsidRPr="001B4CCD">
        <w:rPr>
          <w:sz w:val="28"/>
          <w:szCs w:val="26"/>
        </w:rPr>
        <w:t>flowers.</w:t>
      </w:r>
      <w:r w:rsidR="005D22ED">
        <w:rPr>
          <w:sz w:val="28"/>
          <w:szCs w:val="26"/>
        </w:rPr>
        <w:t xml:space="preserve"> </w:t>
      </w:r>
      <w:r w:rsidRPr="005D22ED">
        <w:rPr>
          <w:b/>
          <w:bCs/>
          <w:sz w:val="28"/>
          <w:szCs w:val="28"/>
          <w:highlight w:val="yellow"/>
        </w:rPr>
        <w:t>DEADLINE for ordering; Jan. 31, 2023</w:t>
      </w:r>
    </w:p>
    <w:p w14:paraId="36B23132" w14:textId="1D05740F" w:rsidR="001B4CCD" w:rsidRPr="001B4CCD" w:rsidRDefault="001B4CCD" w:rsidP="001B4CCD">
      <w:pPr>
        <w:pStyle w:val="BodyA"/>
        <w:spacing w:line="240" w:lineRule="auto"/>
        <w:ind w:left="360" w:right="360"/>
        <w:jc w:val="center"/>
        <w:rPr>
          <w:b/>
          <w:bCs/>
        </w:rPr>
      </w:pPr>
      <w:r>
        <w:rPr>
          <w:rStyle w:val="None"/>
          <w:rFonts w:ascii="Times New Roman" w:eastAsia="Times New Roman" w:hAnsi="Times New Roman" w:cs="Times New Roman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C96A0BE" wp14:editId="64ECDDD6">
                <wp:simplePos x="0" y="0"/>
                <wp:positionH relativeFrom="margin">
                  <wp:align>right</wp:align>
                </wp:positionH>
                <wp:positionV relativeFrom="line">
                  <wp:posOffset>1744345</wp:posOffset>
                </wp:positionV>
                <wp:extent cx="6981825" cy="1533525"/>
                <wp:effectExtent l="0" t="0" r="9525" b="952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A3E758" w14:textId="77777777" w:rsidR="000137E9" w:rsidRDefault="00000000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</w:rPr>
                              <w:t>Name: ___________________________________________________________________________________________</w:t>
                            </w:r>
                          </w:p>
                          <w:p w14:paraId="7CEF2702" w14:textId="77777777" w:rsidR="000137E9" w:rsidRDefault="000137E9">
                            <w:pPr>
                              <w:pStyle w:val="BodyA"/>
                            </w:pPr>
                          </w:p>
                          <w:p w14:paraId="7DB8644B" w14:textId="77777777" w:rsidR="000137E9" w:rsidRDefault="00000000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</w:rPr>
                              <w:t>Email: ___________________________________________________________________________________________</w:t>
                            </w:r>
                          </w:p>
                          <w:p w14:paraId="25EC9918" w14:textId="77777777" w:rsidR="000137E9" w:rsidRDefault="000137E9">
                            <w:pPr>
                              <w:pStyle w:val="BodyA"/>
                            </w:pPr>
                          </w:p>
                          <w:p w14:paraId="00B9ED56" w14:textId="77777777" w:rsidR="000137E9" w:rsidRDefault="00000000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</w:rPr>
                              <w:t>Phone: ____________________________</w:t>
                            </w:r>
                            <w:proofErr w:type="gramStart"/>
                            <w:r>
                              <w:rPr>
                                <w:rStyle w:val="None"/>
                              </w:rPr>
                              <w:t>_  Food</w:t>
                            </w:r>
                            <w:proofErr w:type="gramEnd"/>
                            <w:r>
                              <w:rPr>
                                <w:rStyle w:val="None"/>
                              </w:rPr>
                              <w:t xml:space="preserve"> allergies: ________________________________________________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A0BE" id="_x0000_s1030" type="#_x0000_t202" alt="Text Box 2" style="position:absolute;left:0;text-align:left;margin-left:498.55pt;margin-top:137.35pt;width:549.75pt;height:120.75pt;z-index:251664384;visibility:visible;mso-wrap-style:square;mso-height-percent:0;mso-wrap-distance-left:6.3pt;mso-wrap-distance-top:6.3pt;mso-wrap-distance-right:6.3pt;mso-wrap-distance-bottom:6.3pt;mso-position-horizontal:righ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" stroked="f" strokeweight="1pt">
                <v:stroke miterlimit="4"/>
                <v:textbox inset="1.2699mm,1.2699mm,1.2699mm,1.2699mm">
                  <w:txbxContent>
                    <w:p w14:paraId="7AA3E758" w14:textId="77777777" w:rsidR="000137E9" w:rsidRDefault="00000000">
                      <w:pPr>
                        <w:pStyle w:val="BodyA"/>
                      </w:pPr>
                      <w:r>
                        <w:rPr>
                          <w:rStyle w:val="None"/>
                        </w:rPr>
                        <w:t>Name: ___________________________________________________________________________________________</w:t>
                      </w:r>
                    </w:p>
                    <w:p w14:paraId="7CEF2702" w14:textId="77777777" w:rsidR="000137E9" w:rsidRDefault="000137E9">
                      <w:pPr>
                        <w:pStyle w:val="BodyA"/>
                      </w:pPr>
                    </w:p>
                    <w:p w14:paraId="7DB8644B" w14:textId="77777777" w:rsidR="000137E9" w:rsidRDefault="00000000">
                      <w:pPr>
                        <w:pStyle w:val="BodyA"/>
                      </w:pPr>
                      <w:r>
                        <w:rPr>
                          <w:rStyle w:val="None"/>
                        </w:rPr>
                        <w:t>Email: ___________________________________________________________________________________________</w:t>
                      </w:r>
                    </w:p>
                    <w:p w14:paraId="25EC9918" w14:textId="77777777" w:rsidR="000137E9" w:rsidRDefault="000137E9">
                      <w:pPr>
                        <w:pStyle w:val="BodyA"/>
                      </w:pPr>
                    </w:p>
                    <w:p w14:paraId="00B9ED56" w14:textId="77777777" w:rsidR="000137E9" w:rsidRDefault="00000000">
                      <w:pPr>
                        <w:pStyle w:val="BodyA"/>
                      </w:pPr>
                      <w:r>
                        <w:rPr>
                          <w:rStyle w:val="None"/>
                        </w:rPr>
                        <w:t>Phone: ____________________________</w:t>
                      </w:r>
                      <w:proofErr w:type="gramStart"/>
                      <w:r>
                        <w:rPr>
                          <w:rStyle w:val="None"/>
                        </w:rPr>
                        <w:t>_  Food</w:t>
                      </w:r>
                      <w:proofErr w:type="gramEnd"/>
                      <w:r>
                        <w:rPr>
                          <w:rStyle w:val="None"/>
                        </w:rPr>
                        <w:t xml:space="preserve"> allergies: ________________________________________________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DCF9E12" w14:textId="26B1FCB0" w:rsidR="000137E9" w:rsidRDefault="00A8553C" w:rsidP="001B4CCD">
      <w:pPr>
        <w:pStyle w:val="BodyA"/>
        <w:spacing w:line="240" w:lineRule="auto"/>
        <w:rPr>
          <w:rStyle w:val="None"/>
          <w:b/>
          <w:bCs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b/>
          <w:bCs/>
          <w:noProof/>
          <w:sz w:val="56"/>
          <w:szCs w:val="56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96D638B" wp14:editId="6EB47639">
                <wp:simplePos x="0" y="0"/>
                <wp:positionH relativeFrom="page">
                  <wp:posOffset>385445</wp:posOffset>
                </wp:positionH>
                <wp:positionV relativeFrom="line">
                  <wp:posOffset>0</wp:posOffset>
                </wp:positionV>
                <wp:extent cx="6838950" cy="1304925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F1510" w14:textId="77777777" w:rsidR="000137E9" w:rsidRDefault="00000000">
                            <w:pPr>
                              <w:pStyle w:val="BodyA"/>
                              <w:jc w:val="center"/>
                              <w:rPr>
                                <w:rStyle w:val="None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Style w:val="None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NCRL Spring Lace Day April 29, </w:t>
                            </w:r>
                            <w:proofErr w:type="gramStart"/>
                            <w:r>
                              <w:rPr>
                                <w:rStyle w:val="None"/>
                                <w:b/>
                                <w:bCs/>
                                <w:sz w:val="52"/>
                                <w:szCs w:val="52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Style w:val="None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Registration</w:t>
                            </w:r>
                          </w:p>
                          <w:p w14:paraId="0607B74C" w14:textId="77777777" w:rsidR="000137E9" w:rsidRDefault="0000000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sz w:val="48"/>
                                <w:szCs w:val="48"/>
                              </w:rPr>
                              <w:t>First 30 registrants will receive a goodie bag!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638B" id="_x0000_s1031" type="#_x0000_t202" alt="Text Box 2" style="position:absolute;margin-left:30.35pt;margin-top:0;width:538.5pt;height:102.75pt;z-index:25167052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">
                <v:textbox inset="1.2699mm,1.2699mm,1.2699mm,1.2699mm">
                  <w:txbxContent>
                    <w:p w14:paraId="03EF1510" w14:textId="77777777" w:rsidR="000137E9" w:rsidRDefault="00000000">
                      <w:pPr>
                        <w:pStyle w:val="BodyA"/>
                        <w:jc w:val="center"/>
                        <w:rPr>
                          <w:rStyle w:val="None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Style w:val="None"/>
                          <w:b/>
                          <w:bCs/>
                          <w:sz w:val="52"/>
                          <w:szCs w:val="52"/>
                        </w:rPr>
                        <w:t xml:space="preserve">NCRL Spring Lace Day April 29, </w:t>
                      </w:r>
                      <w:proofErr w:type="gramStart"/>
                      <w:r>
                        <w:rPr>
                          <w:rStyle w:val="None"/>
                          <w:b/>
                          <w:bCs/>
                          <w:sz w:val="52"/>
                          <w:szCs w:val="52"/>
                        </w:rPr>
                        <w:t>2023</w:t>
                      </w:r>
                      <w:proofErr w:type="gramEnd"/>
                      <w:r>
                        <w:rPr>
                          <w:rStyle w:val="None"/>
                          <w:b/>
                          <w:bCs/>
                          <w:sz w:val="52"/>
                          <w:szCs w:val="52"/>
                        </w:rPr>
                        <w:t xml:space="preserve"> Registration</w:t>
                      </w:r>
                    </w:p>
                    <w:p w14:paraId="0607B74C" w14:textId="77777777" w:rsidR="000137E9" w:rsidRDefault="00000000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sz w:val="48"/>
                          <w:szCs w:val="48"/>
                        </w:rPr>
                        <w:t>First 30 registrants will receive a goodie bag!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one"/>
          <w:b/>
          <w:bCs/>
          <w:sz w:val="28"/>
          <w:szCs w:val="28"/>
        </w:rPr>
        <w:t>A buffet lunch will be provided by the Piedmont Lacemakers.</w:t>
      </w:r>
    </w:p>
    <w:p w14:paraId="40EFE8F0" w14:textId="77777777" w:rsidR="000137E9" w:rsidRDefault="000137E9">
      <w:pPr>
        <w:pStyle w:val="BodyA"/>
        <w:rPr>
          <w:rStyle w:val="None"/>
          <w:b/>
          <w:bCs/>
        </w:rPr>
      </w:pPr>
    </w:p>
    <w:p w14:paraId="4EC81534" w14:textId="539DF9F2" w:rsidR="000137E9" w:rsidRDefault="005D22ED">
      <w:pPr>
        <w:pStyle w:val="BodyA"/>
        <w:rPr>
          <w:rStyle w:val="None"/>
          <w:b/>
          <w:bCs/>
        </w:rPr>
      </w:pPr>
      <w:r w:rsidRPr="005D22ED">
        <w:rPr>
          <w:rStyle w:val="None"/>
          <w:noProof/>
          <w:sz w:val="28"/>
          <w:szCs w:val="26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571EA1E1" wp14:editId="73402438">
                <wp:simplePos x="0" y="0"/>
                <wp:positionH relativeFrom="margin">
                  <wp:posOffset>152400</wp:posOffset>
                </wp:positionH>
                <wp:positionV relativeFrom="line">
                  <wp:posOffset>2366010</wp:posOffset>
                </wp:positionV>
                <wp:extent cx="6467475" cy="533400"/>
                <wp:effectExtent l="0" t="0" r="28575" b="1905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61C40" w14:textId="77777777" w:rsidR="000137E9" w:rsidRDefault="00000000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  <w:b/>
                                <w:bCs/>
                              </w:rPr>
                              <w:t xml:space="preserve">Make check out to NCRL, </w:t>
                            </w:r>
                            <w:r>
                              <w:rPr>
                                <w:rStyle w:val="None"/>
                              </w:rPr>
                              <w:t xml:space="preserve">Mail to Liz Redford at 8004 Connestee Ct, Raleigh, NC 27612            </w:t>
                            </w:r>
                          </w:p>
                          <w:p w14:paraId="62269C30" w14:textId="77777777" w:rsidR="000137E9" w:rsidRDefault="00000000">
                            <w:pPr>
                              <w:pStyle w:val="BodyA"/>
                            </w:pPr>
                            <w:r>
                              <w:rPr>
                                <w:rStyle w:val="None"/>
                              </w:rPr>
                              <w:t xml:space="preserve">For questions contact Vicki Lamb </w:t>
                            </w:r>
                            <w:r>
                              <w:rPr>
                                <w:rStyle w:val="Hyperlink2"/>
                              </w:rPr>
                              <w:t>trephina@gmail.com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EA1E1" id="_x0000_s1032" type="#_x0000_t202" alt="Text Box 2" style="position:absolute;margin-left:12pt;margin-top:186.3pt;width:509.25pt;height:42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">
                <v:textbox inset="1.2699mm,1.2699mm,1.2699mm,1.2699mm">
                  <w:txbxContent>
                    <w:p w14:paraId="24761C40" w14:textId="77777777" w:rsidR="000137E9" w:rsidRDefault="00000000">
                      <w:pPr>
                        <w:pStyle w:val="BodyA"/>
                      </w:pPr>
                      <w:r>
                        <w:rPr>
                          <w:rStyle w:val="None"/>
                          <w:b/>
                          <w:bCs/>
                        </w:rPr>
                        <w:t xml:space="preserve">Make check out to NCRL, </w:t>
                      </w:r>
                      <w:r>
                        <w:rPr>
                          <w:rStyle w:val="None"/>
                        </w:rPr>
                        <w:t xml:space="preserve">Mail to Liz Redford at 8004 Connestee Ct, Raleigh, NC 27612            </w:t>
                      </w:r>
                    </w:p>
                    <w:p w14:paraId="62269C30" w14:textId="77777777" w:rsidR="000137E9" w:rsidRDefault="00000000">
                      <w:pPr>
                        <w:pStyle w:val="BodyA"/>
                      </w:pPr>
                      <w:r>
                        <w:rPr>
                          <w:rStyle w:val="None"/>
                        </w:rPr>
                        <w:t xml:space="preserve">For questions contact Vicki Lamb </w:t>
                      </w:r>
                      <w:r>
                        <w:rPr>
                          <w:rStyle w:val="Hyperlink2"/>
                        </w:rPr>
                        <w:t>trephina@gmail.com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5D22ED">
        <w:rPr>
          <w:rStyle w:val="None"/>
          <w:b/>
          <w:bCs/>
          <w:sz w:val="28"/>
          <w:szCs w:val="26"/>
          <w:lang w:val="it-IT"/>
        </w:rPr>
        <w:t>Commemorative Bobbin (</w:t>
      </w:r>
      <w:r w:rsidRPr="005D22ED">
        <w:rPr>
          <w:rStyle w:val="None"/>
          <w:b/>
          <w:bCs/>
          <w:sz w:val="28"/>
          <w:szCs w:val="26"/>
          <w:highlight w:val="yellow"/>
          <w:u w:val="single"/>
        </w:rPr>
        <w:t>DEADLINE JAN. 31, 202</w:t>
      </w:r>
      <w:r w:rsidRPr="005D22ED">
        <w:rPr>
          <w:rStyle w:val="None"/>
          <w:b/>
          <w:bCs/>
          <w:sz w:val="28"/>
          <w:szCs w:val="28"/>
          <w:highlight w:val="yellow"/>
          <w:u w:val="single"/>
        </w:rPr>
        <w:t>3</w:t>
      </w:r>
      <w:r w:rsidRPr="005D22ED">
        <w:rPr>
          <w:rStyle w:val="None"/>
          <w:b/>
          <w:bCs/>
          <w:sz w:val="28"/>
          <w:szCs w:val="28"/>
        </w:rPr>
        <w:t>)</w:t>
      </w:r>
    </w:p>
    <w:tbl>
      <w:tblPr>
        <w:tblW w:w="102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35"/>
        <w:gridCol w:w="1710"/>
        <w:gridCol w:w="1944"/>
        <w:gridCol w:w="2466"/>
      </w:tblGrid>
      <w:tr w:rsidR="000137E9" w14:paraId="78EBC409" w14:textId="77777777" w:rsidTr="001B4CCD">
        <w:trPr>
          <w:trHeight w:val="315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59CF" w14:textId="77777777" w:rsidR="000137E9" w:rsidRPr="005D22ED" w:rsidRDefault="00000000">
            <w:pPr>
              <w:pStyle w:val="BodyA"/>
              <w:rPr>
                <w:b/>
                <w:bCs/>
              </w:rPr>
            </w:pPr>
            <w:r w:rsidRPr="005D22ED">
              <w:rPr>
                <w:rStyle w:val="None"/>
                <w:b/>
                <w:bCs/>
              </w:rPr>
              <w:t>Bobbin Style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45F2" w14:textId="77777777" w:rsidR="000137E9" w:rsidRPr="005D22ED" w:rsidRDefault="00000000">
            <w:pPr>
              <w:pStyle w:val="BodyA"/>
              <w:spacing w:after="0" w:line="240" w:lineRule="auto"/>
              <w:jc w:val="right"/>
              <w:rPr>
                <w:b/>
                <w:bCs/>
              </w:rPr>
            </w:pPr>
            <w:r w:rsidRPr="005D22ED">
              <w:rPr>
                <w:rStyle w:val="None"/>
                <w:b/>
                <w:bCs/>
              </w:rPr>
              <w:t>Price per bobbin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368D" w14:textId="77777777" w:rsidR="000137E9" w:rsidRPr="005D22ED" w:rsidRDefault="00000000" w:rsidP="001B4CCD">
            <w:pPr>
              <w:pStyle w:val="BodyA"/>
              <w:spacing w:after="0" w:line="240" w:lineRule="auto"/>
              <w:jc w:val="center"/>
              <w:rPr>
                <w:b/>
                <w:bCs/>
              </w:rPr>
            </w:pPr>
            <w:r w:rsidRPr="005D22ED">
              <w:rPr>
                <w:rStyle w:val="None"/>
                <w:b/>
                <w:bCs/>
              </w:rPr>
              <w:t>Quantity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6655" w14:textId="77777777" w:rsidR="000137E9" w:rsidRPr="005D22ED" w:rsidRDefault="00000000" w:rsidP="001B4CCD">
            <w:pPr>
              <w:pStyle w:val="BodyA"/>
              <w:spacing w:after="0" w:line="240" w:lineRule="auto"/>
              <w:jc w:val="center"/>
              <w:rPr>
                <w:b/>
                <w:bCs/>
              </w:rPr>
            </w:pPr>
            <w:r w:rsidRPr="005D22ED">
              <w:rPr>
                <w:rStyle w:val="None"/>
                <w:b/>
                <w:bCs/>
              </w:rPr>
              <w:t>Total</w:t>
            </w:r>
          </w:p>
        </w:tc>
      </w:tr>
      <w:tr w:rsidR="000137E9" w14:paraId="431280A9" w14:textId="77777777" w:rsidTr="001B4CCD">
        <w:trPr>
          <w:trHeight w:val="30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90EC" w14:textId="77777777" w:rsidR="000137E9" w:rsidRDefault="00000000">
            <w:pPr>
              <w:pStyle w:val="BodyA"/>
              <w:spacing w:after="0" w:line="240" w:lineRule="auto"/>
            </w:pPr>
            <w:r>
              <w:rPr>
                <w:rStyle w:val="None"/>
              </w:rPr>
              <w:t>Spangled Midland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66C1" w14:textId="77777777" w:rsidR="000137E9" w:rsidRDefault="00000000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</w:rPr>
              <w:t>$12.50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DCB8" w14:textId="77777777" w:rsidR="000137E9" w:rsidRDefault="000137E9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5A2F" w14:textId="77777777" w:rsidR="000137E9" w:rsidRDefault="000137E9"/>
        </w:tc>
      </w:tr>
      <w:tr w:rsidR="000137E9" w14:paraId="1AD0C44C" w14:textId="77777777" w:rsidTr="001B4CCD">
        <w:trPr>
          <w:trHeight w:val="30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EA717" w14:textId="77777777" w:rsidR="000137E9" w:rsidRDefault="00000000">
            <w:pPr>
              <w:pStyle w:val="BodyA"/>
              <w:spacing w:after="0" w:line="240" w:lineRule="auto"/>
            </w:pPr>
            <w:proofErr w:type="spellStart"/>
            <w:r>
              <w:rPr>
                <w:rStyle w:val="None"/>
              </w:rPr>
              <w:t>Binche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CF312" w14:textId="77777777" w:rsidR="000137E9" w:rsidRDefault="00000000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</w:rPr>
              <w:t>$13.70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F1F3" w14:textId="77777777" w:rsidR="000137E9" w:rsidRDefault="000137E9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CD38" w14:textId="77777777" w:rsidR="000137E9" w:rsidRDefault="000137E9"/>
        </w:tc>
      </w:tr>
      <w:tr w:rsidR="000137E9" w14:paraId="733A5AC0" w14:textId="77777777" w:rsidTr="001B4CCD">
        <w:trPr>
          <w:trHeight w:val="30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76143" w14:textId="77777777" w:rsidR="000137E9" w:rsidRDefault="00000000">
            <w:pPr>
              <w:pStyle w:val="BodyA"/>
              <w:spacing w:after="0" w:line="240" w:lineRule="auto"/>
            </w:pPr>
            <w:r>
              <w:rPr>
                <w:rStyle w:val="None"/>
              </w:rPr>
              <w:t>Long International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3661" w14:textId="77777777" w:rsidR="000137E9" w:rsidRDefault="00000000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</w:rPr>
              <w:t>$13.70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2EC9" w14:textId="77777777" w:rsidR="000137E9" w:rsidRDefault="000137E9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9F1F" w14:textId="77777777" w:rsidR="000137E9" w:rsidRDefault="000137E9"/>
        </w:tc>
      </w:tr>
      <w:tr w:rsidR="000137E9" w14:paraId="693A8B7F" w14:textId="77777777" w:rsidTr="001B4CCD">
        <w:trPr>
          <w:trHeight w:val="30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86692" w14:textId="77777777" w:rsidR="000137E9" w:rsidRDefault="00000000">
            <w:pPr>
              <w:pStyle w:val="BodyA"/>
              <w:spacing w:after="0" w:line="240" w:lineRule="auto"/>
            </w:pPr>
            <w:r>
              <w:rPr>
                <w:rStyle w:val="None"/>
              </w:rPr>
              <w:t>Tatting Shuttle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BB64" w14:textId="77777777" w:rsidR="000137E9" w:rsidRDefault="00000000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</w:rPr>
              <w:t>$19.25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8C8B1" w14:textId="047B803C" w:rsidR="001B4CCD" w:rsidRDefault="001B4CCD"/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EE37" w14:textId="77777777" w:rsidR="000137E9" w:rsidRDefault="000137E9"/>
        </w:tc>
      </w:tr>
      <w:tr w:rsidR="005D22ED" w14:paraId="1DAFBEB4" w14:textId="77777777" w:rsidTr="00C3115C">
        <w:trPr>
          <w:trHeight w:val="300"/>
        </w:trPr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B0ED" w14:textId="2C984A1F" w:rsidR="005D22ED" w:rsidRPr="005D22ED" w:rsidRDefault="005D22ED" w:rsidP="005D22E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5D22ED">
              <w:rPr>
                <w:rFonts w:ascii="Calibri" w:hAnsi="Calibri" w:cs="Calibri"/>
                <w:b/>
                <w:bCs/>
              </w:rPr>
              <w:t xml:space="preserve">Grand Total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3D3B" w14:textId="77777777" w:rsidR="005D22ED" w:rsidRDefault="005D22ED"/>
        </w:tc>
      </w:tr>
    </w:tbl>
    <w:tbl>
      <w:tblPr>
        <w:tblpPr w:leftFromText="180" w:rightFromText="180" w:vertAnchor="text" w:horzAnchor="margin" w:tblpX="265" w:tblpY="1394"/>
        <w:tblW w:w="102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35"/>
        <w:gridCol w:w="2070"/>
        <w:gridCol w:w="1980"/>
        <w:gridCol w:w="2070"/>
      </w:tblGrid>
      <w:tr w:rsidR="005D22ED" w14:paraId="6E8B8882" w14:textId="77777777" w:rsidTr="005D22ED">
        <w:trPr>
          <w:trHeight w:val="363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B94C" w14:textId="77777777" w:rsidR="005D22ED" w:rsidRDefault="005D22ED" w:rsidP="005D22ED">
            <w:pPr>
              <w:pStyle w:val="BodyA"/>
            </w:pPr>
            <w:r>
              <w:rPr>
                <w:rStyle w:val="None"/>
                <w:b/>
                <w:bCs/>
              </w:rPr>
              <w:t>Class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63EA" w14:textId="77777777" w:rsidR="005D22ED" w:rsidRDefault="005D22ED" w:rsidP="005D22ED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</w:rPr>
              <w:t>1</w:t>
            </w:r>
            <w:r>
              <w:rPr>
                <w:rStyle w:val="None"/>
                <w:b/>
                <w:bCs/>
                <w:vertAlign w:val="superscript"/>
              </w:rPr>
              <w:t>st</w:t>
            </w:r>
            <w:r>
              <w:rPr>
                <w:rStyle w:val="None"/>
                <w:b/>
                <w:bCs/>
              </w:rPr>
              <w:t xml:space="preserve"> Choice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D08A" w14:textId="77777777" w:rsidR="005D22ED" w:rsidRDefault="005D22ED" w:rsidP="005D22ED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</w:rPr>
              <w:t>2</w:t>
            </w:r>
            <w:r>
              <w:rPr>
                <w:rStyle w:val="None"/>
                <w:b/>
                <w:bCs/>
                <w:vertAlign w:val="superscript"/>
              </w:rPr>
              <w:t>nd</w:t>
            </w:r>
            <w:r>
              <w:rPr>
                <w:rStyle w:val="None"/>
                <w:b/>
                <w:bCs/>
              </w:rPr>
              <w:t xml:space="preserve"> Choice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1161" w14:textId="77777777" w:rsidR="005D22ED" w:rsidRDefault="005D22ED" w:rsidP="005D22ED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</w:rPr>
              <w:t>3</w:t>
            </w:r>
            <w:r>
              <w:rPr>
                <w:rStyle w:val="None"/>
                <w:b/>
                <w:bCs/>
                <w:vertAlign w:val="superscript"/>
              </w:rPr>
              <w:t>rd</w:t>
            </w:r>
            <w:r>
              <w:rPr>
                <w:rStyle w:val="None"/>
                <w:b/>
                <w:bCs/>
              </w:rPr>
              <w:t xml:space="preserve"> Choice</w:t>
            </w:r>
          </w:p>
        </w:tc>
      </w:tr>
      <w:tr w:rsidR="005D22ED" w14:paraId="15315C11" w14:textId="77777777" w:rsidTr="005D22ED">
        <w:trPr>
          <w:trHeight w:val="30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0CDFF" w14:textId="77777777" w:rsidR="005D22ED" w:rsidRDefault="005D22ED" w:rsidP="005D22ED">
            <w:pPr>
              <w:pStyle w:val="BodyA"/>
              <w:spacing w:after="0" w:line="240" w:lineRule="auto"/>
            </w:pPr>
            <w:r>
              <w:rPr>
                <w:rStyle w:val="None"/>
              </w:rPr>
              <w:t>Tatted Butterfly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A9B3" w14:textId="77777777" w:rsidR="005D22ED" w:rsidRDefault="005D22ED" w:rsidP="005D22E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E774" w14:textId="77777777" w:rsidR="005D22ED" w:rsidRDefault="005D22ED" w:rsidP="005D22E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14C85" w14:textId="77777777" w:rsidR="005D22ED" w:rsidRDefault="005D22ED" w:rsidP="005D22ED"/>
        </w:tc>
      </w:tr>
      <w:tr w:rsidR="005D22ED" w14:paraId="71AED423" w14:textId="77777777" w:rsidTr="005D22ED">
        <w:trPr>
          <w:trHeight w:val="30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B22C" w14:textId="77777777" w:rsidR="005D22ED" w:rsidRDefault="005D22ED" w:rsidP="005D22ED">
            <w:pPr>
              <w:pStyle w:val="BodyA"/>
              <w:spacing w:after="0" w:line="240" w:lineRule="auto"/>
            </w:pPr>
            <w:r>
              <w:rPr>
                <w:rStyle w:val="None"/>
              </w:rPr>
              <w:t>Bobbin Lace Broach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0C16" w14:textId="77777777" w:rsidR="005D22ED" w:rsidRDefault="005D22ED" w:rsidP="005D22E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9A7B" w14:textId="77777777" w:rsidR="005D22ED" w:rsidRDefault="005D22ED" w:rsidP="005D22E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4F80" w14:textId="77777777" w:rsidR="005D22ED" w:rsidRDefault="005D22ED" w:rsidP="005D22ED"/>
        </w:tc>
      </w:tr>
      <w:tr w:rsidR="005D22ED" w14:paraId="795A1AC7" w14:textId="77777777" w:rsidTr="005D22ED">
        <w:trPr>
          <w:trHeight w:val="300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3F78" w14:textId="77777777" w:rsidR="005D22ED" w:rsidRDefault="005D22ED" w:rsidP="005D22ED">
            <w:pPr>
              <w:pStyle w:val="BodyA"/>
              <w:spacing w:after="0" w:line="240" w:lineRule="auto"/>
            </w:pPr>
            <w:r>
              <w:rPr>
                <w:rStyle w:val="None"/>
              </w:rPr>
              <w:t>Felt Hedgehog Pin Cushion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C912" w14:textId="77777777" w:rsidR="005D22ED" w:rsidRDefault="005D22ED" w:rsidP="005D22E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6F49" w14:textId="77777777" w:rsidR="005D22ED" w:rsidRDefault="005D22ED" w:rsidP="005D22E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822C0" w14:textId="77777777" w:rsidR="005D22ED" w:rsidRDefault="005D22ED" w:rsidP="005D22ED"/>
        </w:tc>
      </w:tr>
    </w:tbl>
    <w:p w14:paraId="060666F9" w14:textId="199F7133" w:rsidR="000137E9" w:rsidRDefault="000137E9" w:rsidP="005D22ED">
      <w:pPr>
        <w:pStyle w:val="BodyA"/>
        <w:widowControl w:val="0"/>
        <w:spacing w:line="240" w:lineRule="auto"/>
        <w:ind w:left="108" w:hanging="108"/>
        <w:rPr>
          <w:rStyle w:val="None"/>
          <w:b/>
          <w:bCs/>
        </w:rPr>
      </w:pPr>
    </w:p>
    <w:sectPr w:rsidR="000137E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C1C9" w14:textId="77777777" w:rsidR="001A310C" w:rsidRDefault="001A310C">
      <w:r>
        <w:separator/>
      </w:r>
    </w:p>
  </w:endnote>
  <w:endnote w:type="continuationSeparator" w:id="0">
    <w:p w14:paraId="609D1579" w14:textId="77777777" w:rsidR="001A310C" w:rsidRDefault="001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89AA" w14:textId="77777777" w:rsidR="000137E9" w:rsidRDefault="000137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6FBB" w14:textId="77777777" w:rsidR="001A310C" w:rsidRDefault="001A310C">
      <w:r>
        <w:separator/>
      </w:r>
    </w:p>
  </w:footnote>
  <w:footnote w:type="continuationSeparator" w:id="0">
    <w:p w14:paraId="1BB2824D" w14:textId="77777777" w:rsidR="001A310C" w:rsidRDefault="001A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D52B" w14:textId="77777777" w:rsidR="000137E9" w:rsidRDefault="000137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E9"/>
    <w:rsid w:val="000137E9"/>
    <w:rsid w:val="001A310C"/>
    <w:rsid w:val="001B4CCD"/>
    <w:rsid w:val="005D22ED"/>
    <w:rsid w:val="007F3CAF"/>
    <w:rsid w:val="00A8553C"/>
    <w:rsid w:val="00AE1862"/>
    <w:rsid w:val="00AE3F1B"/>
    <w:rsid w:val="00F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7539"/>
  <w15:docId w15:val="{3FCBACC3-5A7C-4BDB-A0C2-3A3FCF61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155CC"/>
      <w:sz w:val="30"/>
      <w:szCs w:val="30"/>
      <w:u w:val="single" w:color="1155CC"/>
      <w:shd w:val="clear" w:color="auto" w:fill="FFFFFF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Roboto" w:eastAsia="Roboto" w:hAnsi="Roboto" w:cs="Roboto"/>
      <w:outline w:val="0"/>
      <w:color w:val="0563C1"/>
      <w:sz w:val="21"/>
      <w:szCs w:val="21"/>
      <w:u w:val="single" w:color="0563C1"/>
      <w:shd w:val="clear" w:color="auto" w:fill="FFFFFF"/>
      <w:lang w:val="es-ES_tradnl"/>
    </w:rPr>
  </w:style>
  <w:style w:type="character" w:customStyle="1" w:styleId="Hyperlink2">
    <w:name w:val="Hyperlink.2"/>
    <w:basedOn w:val="None"/>
    <w:rPr>
      <w:outline w:val="0"/>
      <w:color w:val="0563C1"/>
      <w:u w:val="single" w:color="0563C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C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Chase</dc:creator>
  <cp:lastModifiedBy>Michelle Chase</cp:lastModifiedBy>
  <cp:revision>2</cp:revision>
  <dcterms:created xsi:type="dcterms:W3CDTF">2022-12-21T21:10:00Z</dcterms:created>
  <dcterms:modified xsi:type="dcterms:W3CDTF">2022-12-21T21:10:00Z</dcterms:modified>
</cp:coreProperties>
</file>